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43B7" w:rsidRPr="00A070B3" w:rsidRDefault="007B43B7" w:rsidP="00A070B3">
      <w:pPr>
        <w:jc w:val="center"/>
        <w:rPr>
          <w:rFonts w:ascii="Times New Roman" w:hAnsi="Times New Roman"/>
          <w:b/>
          <w:sz w:val="36"/>
          <w:szCs w:val="36"/>
        </w:rPr>
      </w:pPr>
      <w:r w:rsidRPr="00A070B3">
        <w:rPr>
          <w:rFonts w:ascii="Times New Roman" w:hAnsi="Times New Roman"/>
          <w:b/>
          <w:sz w:val="36"/>
          <w:szCs w:val="36"/>
        </w:rPr>
        <w:t>Павел Глоба</w:t>
      </w:r>
    </w:p>
    <w:p w:rsidR="00E17192" w:rsidRPr="00A070B3" w:rsidRDefault="00E17192" w:rsidP="00A070B3">
      <w:pPr>
        <w:jc w:val="center"/>
        <w:rPr>
          <w:rFonts w:ascii="Times New Roman" w:hAnsi="Times New Roman"/>
          <w:b/>
          <w:sz w:val="24"/>
          <w:szCs w:val="24"/>
        </w:rPr>
      </w:pPr>
      <w:r w:rsidRPr="00A070B3">
        <w:rPr>
          <w:rFonts w:ascii="Times New Roman" w:hAnsi="Times New Roman"/>
          <w:b/>
          <w:sz w:val="24"/>
          <w:szCs w:val="24"/>
        </w:rPr>
        <w:t>СОЛЯР (2)</w:t>
      </w:r>
    </w:p>
    <w:p w:rsidR="00E17192" w:rsidRPr="00A070B3" w:rsidRDefault="00E17192" w:rsidP="00A070B3">
      <w:pPr>
        <w:jc w:val="center"/>
        <w:rPr>
          <w:rFonts w:ascii="Times New Roman" w:hAnsi="Times New Roman"/>
          <w:b/>
          <w:sz w:val="24"/>
          <w:szCs w:val="24"/>
        </w:rPr>
      </w:pPr>
      <w:r w:rsidRPr="00A070B3">
        <w:rPr>
          <w:rFonts w:ascii="Times New Roman" w:hAnsi="Times New Roman"/>
          <w:b/>
          <w:sz w:val="24"/>
          <w:szCs w:val="24"/>
        </w:rPr>
        <w:t>ОБРАЩЕНИЯ ПЛАНЕТ. СОЛЯР. ДЕТАЛЬНАЯ ТРАКТОВКА СОЛЯРА. ТЕРМИНАЛЬНЫЕ ПЛАНЕТЫ В СОЛЯРЕ. ВЛИЯНИЕ ЗВЕЗД В СОЛЯРЕ. ЗНАЧЕНИЕ СОЛНЕЧНЫХ И ЛУННЫХ ДНЕЙ В СОЛЯРЕ.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Соляр является самым важным из всех обращений планет и в какой-то степени его даже можно назвать новым радиксом. Персидские астрологи его таковым и считали, и даже в мусульманские времена об этом сохранились свидетельства (почитайте "Кавус-намэ" Кэй Кавуса). По возвращению Солнца на свое место судили о целом годе человека. В течение года человек может позволить себе что-то поменять в пределах дозволенного. Возможности менять свою судьбу у нас весьма ограничены. И не нужно заниматься самообманом, что нам уж очень много позволено. Дьявол иногда подкидывает нам идейки насчет того, что мы все можем, что можем изменить свою судьбу, совершенно свободно стать магами. Это все от лукавого, не нужно к этому стремиться. Но что-то в пределах дозволенного мы можем, не совсем мы уж полные остолопы, не совсем уж мы «скованные одной цепью», которая называется судьба. Это что-то открытое (далеко не всё) в пределах шаг влево - шаг вправо оказывается все равно достаточно  много, для того чтобы сказать: «Пустячок, а приятно».</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 «Видевдате» написано, что человек, хоть раз перешагнувший через грех номер 1, перестает быть человеком, он уже натуральный бес, дэв изнутри и в помыслах, и он уже будет таковым. Умрет и станет дэвом. Только 1 раз по доброй воле позволит себе перешагнуть через эту черту – и можно про него сказать, что он уже не человек, а бес, его уже не исправишь. Чайковский сейчас обитает, разумеется, в аду. Конечно, его оттуда за прежние заслуги потом освободят. Очень многие гениальные люди были извращенцами. Так проявляется антихварна: кому больше дано, у того всегда возникает гораздо больше искушений. У них искушения гораздо больше, чем у нормальных людей. Очень плохо, что другие их оправдывают: "Вот их можно оправдать, потому что они такие!", так вот именно потому, что они такие их и нельзя оправдать. Простого беспризорника с фингалом под глазом еще можно оправдать, если он в тюрьме на это пойдет, потому что ему не объяснили, он ничего не ведает. А этому человеку все объяснили, Чайковский был высоко образованным человеком, он все знал и понимал и, тем не менее, пошел на это. Клюев - русский поэт, тоже был гомосексуалистом, Есенину не давал прохода; Пржевальский - великий русский путешественник. Такого искушения у простого и примитивного человека нет. У него искушения другого порядка - нажраться и выпить, кому-то в глаз замочить, украсть, убить. А чем человек тоньше, тем искушений  становится больше.*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Итак, существует три перехода. Великий Переход - это рождение человека, переход из смерти в жизнь. Средний Переход - это соляр, и Малый Переход - это месячное обращение Солнца. Самый срединный, а со срединным состоянием связано восстановление гармонии, это соляр. Следовательно, он предназначен для того, чтобы мы каждый год могли обновлять свои циклы, могли бы возвращаться к некой духовной гармонии, к миру и покою в душе и духовному совершенствованию. Чтобы мы каждый год могли на какую-то ступеньку встать выше, либо очиститься, избавиться от того, что нас в течение года угнетало, для этого необходимо изучать соляр. Правда, не все в соляре нам подвластно. Если мы берем доминантой в соляре те показатели, которые совершенно невозможно изменить, они – фатальные (градусы, аспекты планет), то тогда </w:t>
      </w:r>
      <w:r w:rsidRPr="00A070B3">
        <w:rPr>
          <w:rFonts w:ascii="Times New Roman" w:hAnsi="Times New Roman"/>
          <w:sz w:val="24"/>
          <w:szCs w:val="24"/>
        </w:rPr>
        <w:lastRenderedPageBreak/>
        <w:t>мы вынуждены сказать, что куда бы мы ни уехали, мы мало что можем сделать, соляр практически у нас не изменится. Мы можем только изменить границы домов, уехав на другое расстояние. Но, еще раз напоминаю, что нужно, чтобы прошло не меньше трех дней, по крайней мере, надо, чтобы мы там задержались хотя бы на сутки, так как существует самый малый круг, называемый террар (суточный гороскоп), доступный для исследования только великим профессионалам, типа Аль Бируни, который для себя составлял террар на каждый день.</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 соляре мы можем изменить не очень многое, но то, что мы можем - это довольно существенно. По крайней мере, мы можем поменять акценты в тех событиях, которые нас в течение года могут ожидать.</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Мы достаточно говорили о транзитах и прогрессиях. А какое место в методиках прогноза занимает соляр? Соляр и обращения планет могут быть главными и доминирующими только в том случае, если у человека или Солнце является самой главной доминирующей планетой в его гороскопе, с сильно выраженным огненным началом (потому что Солнце управляет огненным тригоном), знаками и домами в радиксе, в которых Солнце имеет свою обитель и экзальтацию (1 и 5 дом, знаки Льва и Овна одновременно), то есть он - бесспорный солярий и по космограмме, и по гороскопу; либо, когда в течение года ему не светит сколько-нибудь значимых событий по другим методам прогнозов (нет ни достаточно серьезных прогрессий, ни достаточно мощных транзитов в течение года). Тогда нужно изучать соляр. И третье – соляр у любого человека всегда включается в год, управляемый Солнцем, когда Солнце – хронократор года. Тогда соляр учитывается даже у тех, у кого до этого никакие соляры не работали. В остальных случаях соляр является лишь дополнительным методом прогноза, может выступать, как арбитр в спорных ситуациях, в случаях противоречий между прогрессиями и транзитами. Пример: по транзитам мы видим жуткий крест, а в прогрессиях одновременно наблюдается тригон между добрыми планетами - прогрессии и транзиты противоречат друг другу. Вот тогда прибегают к помощи соляра и ищут подтверждения в нем того или другого. Соляр – это маленькая гирька, которая может качнуть маятник весов, качнуть чашки весов в ту, или в другую сторону.</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Противоречат значимости соляра, естественно, доминирующие знаки и дома Воды, сильно выраженная водная космограмма, 4, 12 и 2 дома гороскопа. Луна и сопутствующие Луне знаки Тельца, Рака и Рыб, при одновременной слабости и забитости Солнца. В этом случае, мы соляр не учитываем или учитываем очень мало. Соляр тогда используется только как арбитр в спорных случаях, когда мы ничего не можем решить ни по транзитам, ни по прогрессиям. Таких людей очень мало - 5-10%. Но даже таким людям, как и всем вообще, необходимо делать так называемый суперсоляр, который возникает раз в 33 года и действует для всех людей. He зря этот возраст назван возрастом Христа: некий миротворный круг подходит к концу, и возникает ситуация как бы с солнечным перерождением. События в суперсоляре сильно зависят от того, где вы его встретили. Выбирать нужно лучшее место, хотя считается, что суперсоляр нужно встречать в том же самом месте, где вы родились (на расстоянии 1 парсанга), если хотите достойно встретить все удары судьбы. Лучше вам съесть этот пирог до конца, как говорил герой Стивена Кинга. Суперсоляр приближает нас к Великому Переходу и тут надо учитывать очень многое.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Не все соляры одинаковы, как и не все пасты одинаковы. Только некоторые соляры нужно трактовать детально, остальные достаточно посмотреть беглым взглядом, им достаточно экспресс-анализа, и там будет достаточно того подхода, о котором я вам сказал в прошлый раз. Не надо доводить все до маразма, но если потребуется – смотрите соляр детально. Если в какой-то год вы </w:t>
      </w:r>
      <w:r w:rsidRPr="00A070B3">
        <w:rPr>
          <w:rFonts w:ascii="Times New Roman" w:hAnsi="Times New Roman"/>
          <w:sz w:val="24"/>
          <w:szCs w:val="24"/>
        </w:rPr>
        <w:lastRenderedPageBreak/>
        <w:t>видите, что Солнце не очень значимо, его нет в прогрессиях, тогда не нужно трактовать соляр подробно, ограничьтесь простым экспресс-анализом. Этого хватит. Не забивайте себе голову, иначе вы будете вертеться в каких-то виртуальных событиях, будете чего-то ждать и раздувать мелкие события до невероятных размеров. Но все-таки надо знать свой соляр, потому что, а вдруг потребуется просчитать какой-то соляр до деталей.</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Для незначимых соляров достаточно посмотреть просто характеристики градусов планет, как они сложились на ваше возвращение Солнца, и уже можно представить, как пройдет год. Из градусов мы складываем первые кубики, потом посмотрите аспекты, как дома с домами связаны и сочетаются, и этого достаточно. Для более детального разбора этого уже не достаточно, там нужно учитывать альмутены домов, значимые дома. Суперсоляр и значимые соляры нужно разбирать так же, как радикс, причем это будет сложнее, чем просто радикс, потому что туда же попадают еще планеты и дома радикса. Получается двойной круг. При детальном разборе соляра смотрим так же, как в радиксе: доминирующий дом соляра, альмутены домов в домах соляра (это очень вам пригодится, чтобы посмотреть, как в течение года или даже 33 лет раскроются события, связанные с домами). Недавно второй суперсоляр (66 лет) встретил мой знакомый киноактер Ромашин, и у него там было рождение ребенка, и он-таки родился в этом году. У него в этом суперсоляре 5 дом был доминирующий, и у него на следующие 33 года закладка одной любви получилась. В этом браке у него пока только один ребенок, но будут и еще дети (в 68 лет). У них с женой 40 лет разницы. Планеты как раз сделали нонагон к своему положению в радиксе по первичной прогрессии, значит, это очень кармический брак. Считалось, что если разница больше 16 лет - это плохо, но 40 лет это единственное исключение. А 52 года - это только для магов. Не думайте, что зороастрийцы были ханжами и все запрещали. Все было можно, если испросить особое разрешение. Если это было не блудом, а любовью, то все было можно, и даже разрешали в обратную сторону (женщина старше мужчины), но при особом разрешении первосвященника. Он должен был совершить какой-то подвиг или на войне, или прыгнуть через пропасть, пройти  ордалию.</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Итак, суперсоляр и очень важные соляры надо трактовать почти как радикс, а, следовательно, учитывать значимость домов. Тут будет сложнее, потому, что альмутены домов, придется сравнивать с такими же альмутенами и в радиксе и накладывать одни на другие. Тут нужно сопоставлять не альмутен, сигнификатор и элеватор, как мы делаем в радиксе, а нужно альмутен 1 дома соляра сопоставлять с альмутеном 1 дома радикса. Нужно наложить их друг на друга и посмотреть, в каких они находятся сочетаниях. Это может быть одной и той же планетой, если дома совпадут. Но в соляре она будет в одном месте, а в радиксе совершенно в другом. Если эти альмутены в аспекте - это увеличивает значимость дома. Только дом, которым управляет само Солнце в соляре, будет исключением ввиду того, что Солнце находится на том же самом месте. Тут нужно смотреть, как в радиксе (то есть учитывать и сигнификатор, и альмутен дома). Например, если Солнце в 3 доме, надо смотреть в каком соотношении Солнце с сигнификатором 3 дома - Меркурием, если в 8 доме - с Плутоном. А при нахождении Солнца в 5 доме надо смотреть соотношение Солнца с элеватором 5 дома - Плутоном на этот год, который вы берете. Если мы определим значимость домов в соляре, мы сможем ответить на вопрос о значимости событий, которые с этим домом связаны.</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Некоторые люди солярного типа, например, с сильно выраженным Львом в радиксе, могли включать соляр таким образом, что вся их жизнь шла наперекосяк, и их дальнейшая судьба </w:t>
      </w:r>
      <w:r w:rsidRPr="00A070B3">
        <w:rPr>
          <w:rFonts w:ascii="Times New Roman" w:hAnsi="Times New Roman"/>
          <w:sz w:val="24"/>
          <w:szCs w:val="24"/>
        </w:rPr>
        <w:lastRenderedPageBreak/>
        <w:t>полностью противоречила предыдущей. Некоторые делали это совершенно бессознательно, как например, В.В.Маяковский, который в 33 года так себя неправильно повел в суперсоляре летом 1926 года, что после этого последние 4 года его жизни были полностью перевернуты, относительно его судьбы. Сейчас уже точно доказано, что он не покончил с собой, а его убили. Последние годы он страдал депрессией, желал все бросить.</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Если во время возвращения Узлов у нас может поменяться судьба, но без участия нашей воли и нашего выбора. Таким образом, подводится итог всей нашей деятельности до того и может произойти переключение гороскопа, то на суперсоляре мы можем что-то внести по своей воле. Единственно, чего мы не можем - это изменить свой гороскоп, то есть качественно изменить свою судьбу, количественно - да, что-то убрать, что-то отрихтовать, что-то усилить, что-то ослабить. Качественно судьба меняется и независимо от нашей воли на оборотах или противофазах Узлов, это что-то более мощное. А так нам ежегодно достаточно и количественного изменения. Мы сможем отодвинуть на далекое будущее катастрофу, которую нам обещают, а счастливый период, наоборот, сможем приблизить. Усилить одно и забить другое.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Второе - в наиболее важных солярах нужно учитывать и жребии, но, правда, далеко не все. В простом соляре есть смысл учитывать только самые важные жребии - в частности новое Колесо Фортуны и Крест Судьбы. В любом соляре они работают и являются действующими точками. В суперсоляре и в самых важных солярах, которые не ограничиваются одним годом, а рассматриваются на много лет вперед, необходимо учитывать многие жребии для того, чтобы определить, а что нового мы можем внести в проблемы, связанные с детьми, с браком, деньгами, карьерой. В соляре жребии трактуются по градусам, и только. Не надо их переоценивать и чрезмерно раздувать значимость жребиев. Они являются только дополнительными показателями. Учитываются только жребии, связанные со значимыми домами. Если у вас сильный 10 дом, смотрите жребий, связанный с карьерой, трактуйте его по градусу, в который он попал. Это то новое, что вносится в нашу судьбу. Хотя трудно отделить, где заканчивается наша воля и где начинается наша судьба. Это очень тонкие вещи.</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ТЕРМИНАЛЬНЫЕ ПЛАНЕТЫ В СОЛЯРЕ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Большое значение в любом соляре имеют терминальные (пограничные) планеты. Название "терминальная планета" имеет не такую простую расшифровку. Тут все зависит от того дома, на границе которого она находится. Для угловых домов терминальное положение планета имеет на расстоянии 1,5 градуса от границы дома, для среднего дома - только плюс-минус 1 градус, для падающего дома - 0,5 градуса. Тут мы смотрим солярные планеты по отношению к домам радикса. Это можно менять. Отъехали на какое-то безопасное расстояние, и планета уже не будет терминальной. Любая терминальная планета в соляре почему-то становится выделенной, значимой.</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Из зала: Насколько надо уехать, чтобы изменить это на 1 градус?</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ППГ: В зависимости от скорости восхождения этого знака. Если это знак быстрого восхождения, то достаточно отъехать на </w:t>
      </w:r>
      <w:smartTag w:uri="urn:schemas-microsoft-com:office:smarttags" w:element="metricconverter">
        <w:smartTagPr>
          <w:attr w:name="ProductID" w:val="20 км"/>
        </w:smartTagPr>
        <w:r w:rsidRPr="00A070B3">
          <w:rPr>
            <w:rFonts w:ascii="Times New Roman" w:hAnsi="Times New Roman"/>
            <w:sz w:val="24"/>
            <w:szCs w:val="24"/>
          </w:rPr>
          <w:t>20 км</w:t>
        </w:r>
      </w:smartTag>
      <w:r w:rsidRPr="00A070B3">
        <w:rPr>
          <w:rFonts w:ascii="Times New Roman" w:hAnsi="Times New Roman"/>
          <w:sz w:val="24"/>
          <w:szCs w:val="24"/>
        </w:rPr>
        <w:t>, и уже будет другое, а для знаков долгого восхождения (Девы, например) километров 150 придется отъехать.</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Терминальная планета в соляре является не привязанной к дому, в котором она находится. Она учитывается, как самостоятельная величина и действует сообразно своей функции </w:t>
      </w:r>
      <w:r w:rsidRPr="00A070B3">
        <w:rPr>
          <w:rFonts w:ascii="Times New Roman" w:hAnsi="Times New Roman"/>
          <w:sz w:val="24"/>
          <w:szCs w:val="24"/>
        </w:rPr>
        <w:lastRenderedPageBreak/>
        <w:t>практически на все дома гороскопа. К радиксу это не применимо, а к соляру применимо, особенно к суперсоляру. Если у вас будет терминальная планета в суперсоляре или значимом соляре, она становится очень высокого статуса, она не привязана к дому, а действует самостоятельно. Эти планеты (если они есть) нужно выписать в отдельный столбик и считать, что соляр проникнут их влиянием. Они оказывают очень большое воздействие. Если терминальным будет Марс, то усиливается роль личностного фактора, риска, опасностей. В терминальном положении любая планета в доме соляра является, как бы режущей, разрезающей, врывающейся в устойчивую систему. Терминальные планеты в соляре не являются позитивным фактором, потому что сам соляр - это уже нечто новое, мутация, изменение.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Из зала: А если эти планеты в радиксе положительные?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ППГ: Тогда, разумеется, это чем-то компенсируется. Но какой-то срыв, надлом, слом все равно будет. Все равно они свидетели какой-то нестабильности, слома, раскола, разрыва, сумятицы, хаоса. Это дает любая терминальная планета. Это может быть и хорошо для людей, которым нужна встряска. По крайней мере, непредсказуемость и нестабильность функций они с собой все равно несут. В радиксе и соляре терминальные планеты разные, потому что радикс вам дается на всю оставшуюся жизнь, а соляр только на какой-то отрезок времени. Это уже лишнее, это предел тех нагрузок, которые нам нужны для изменений. А раз так, они нас будоражат уже сверх меры. Все хорошо в меру, а терминальная планета в соляре - это уже сверх меры, это уже масло - масляное. Это уже проверка на износ.</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*Если даже у вас соляр никогда не работал, например, у людей со скоплением в Весах, где Солнце в падении, соляры работают редко и слабо, но если Хирон - управитель Весов будет значимым (например, он хронократор года и еще в соединении с Солнцем), то соляр на этот год сработает очень сильно.*</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Еще запишите, соляр сильно работает в годы, кратные 11 (22, 33, 44 и пр.), потому что это 11-летний солнечный цикл.</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*Хирон по таблицам Майклсона постоянно дает сбои то в одну, то в другую сторону: при ретроградности дает сбой в сторону уменьшения координаты, когда директный – наоборот, в сторону увеличения. Сейчас по таблицам Хирон находится в 26 градусе, а по моим данным - в 23 градусе Весов. Это и понятно: Хирон в Деве, Весах и Скорпионе имеет очень большую скорость движения.*</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Терминальные планеты в любом соляре - это то, что является пределом сверхпредела допустимой нормы перегрузок и мутаций, изменений. Любой соляр - это внесение мутаций, изменений и дополнительных факторов, возмущений. Терминальные планеты изначально в радиксе вносят эти изменения, мутации. А тут в том гороскопе, который сам по себе является носителем нового, еще дополнительно вносятся изменения. Получается, что любая терминальная планета является напрасной нагрузкой, той, от которой у нас едет крыша, и мы это начинаем воспринимать, как вестник хаоса, и мы не можем к этому приспособиться, мы не понимаем, что она нам несет, нас раздражает ее действие. Даже если терминальный Марс добрый, но в течение целого года он будет раздражать. Мы до этого нормально боролись и вдруг, в соляре Марс становится терминальным, человека вдруг начинает бесить, когда начинают кричать, когда начинаются крики, нагрузки, беготня, его начинает это раздражать, у человека просто крыша от </w:t>
      </w:r>
      <w:r w:rsidRPr="00A070B3">
        <w:rPr>
          <w:rFonts w:ascii="Times New Roman" w:hAnsi="Times New Roman"/>
          <w:sz w:val="24"/>
          <w:szCs w:val="24"/>
        </w:rPr>
        <w:lastRenderedPageBreak/>
        <w:t>всего этого едет. Если у человека чересчур стабильный радикс (много земли, замкнутые тригоны), значит, ему нужно что-то, чтобы вышибить его из этого. Значит, ему надо по морде, нужна какая-то встряска в течение года. Тогда ему лучше может быть уехать в такое место, где несколько планет будут терминальными, это клин вышибается клином. А если ваш гороскоп нестабилен и так, то зачем вам еще и терминальные планеты. Тогда в течение года вся ваша жизнь будет бардак.</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У меня в 90-е годы было прекрасное время - удача, популярность, и вдруг в соляре 5 планет терминальных! А тогда я не обращал внимания на эти планеты, а после я сделал открытие, что терминальные планеты в соляре - хреновые. Масса событий и полный бардак, все тебя раздражает, непонятно что, все переворачивается. Терминальные планеты в соляре дают неконтролируемые события (особенно, если сильное Солнце и человек выраженный солярий). Чтобы понять, как действует каждая терминальная планета в соляре, нужно подставлять ключевое слово, связанное с планетой и дальше говорить: "Бардак!". Но одна планета, как одна дождинка, еще не  дождь, если три планеты в соляре терминальные - это уже полный диагноз. Бардак этот создается, прежде всего, в том доме соляра, на куспиде которого эта планета находится... но это в случае значимости соляра. В случае незначимости, она не привязана ни к какому дому, и просто бардак создает сама по себе. В значимом соляре - по проблемам дома, на куспиде которого она находится и соседнего дома. При терминальности проблемы переливаются из одного дома в другой, например, терминальная планета на границе 5 и 6 домов - это бардак на работе с пьянками и безобразиями и алиментами в конце рабочего года, где бы вы ни устроились. У моего знакомого в суперсоляре был терминальный Плутон на границе 5 и 6 дома, он устроился на работу в больницу Кащенко, и это все немедленно перетекло в бардак с санитарками, медсестрами, пьянками с привлечением больных. Потом их разогнали, он устроился на скорую помощь, где все это продолжил. Закончилось это все четырьмя крестами реакции Вассермана, и он ушел на заслуженный отдых в этой плутонианской сфере. Проблемы 5 дома плавно перетекли в проблемы 6 дома.</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Так что работу терминальных планет в соляре я накопал, проверив их на своей шкуре. Причем ни транзиты, ни прогрессии на это не указывали, а бардак был. Я стал проверять, откуда это взялось, и понял. Год прошел, и все это ушло. </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Лучше и легче воспринимают терминальные планеты те люди, у которых терминальные планеты есть в радиксе (у них привычка уже есть, а она - вторая натура). Но помните, что терминальная планета по цепочке домов попадает в любой дом и раскручивается в любой сфере жизни и там создает бардак.</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Если у человека в радиксе большинство планет терминальных, тогда терминальные планеты в радиксе оказывают положительное воздействие, они позволяют реализовать то, что в радиксе было заложено.</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Особенно много сложностей будет в случае дома, терминального с двух сторон (на куспиде дома одна терминальная планета, на подошве - другая) - тогда проблемы этого дома будут вывернутыми наизнанку. Все, что связано с этим домом, выплескивается на все проблемы жизни. 5 дом и все летит вверх тормашками. Это дает и терминальная Белая Луна и Узлы (они только придают большую жесткость всему этому).</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ВЛИЯНИЕ ЗВЕЗД В СОЛЯРЕ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lastRenderedPageBreak/>
        <w:t>Звезды в соляре учитывать можно, но только в том случае, если их эпигоны (проводники) в радиксе сильные или в этом соляре находятся в аспектах друг к другу, тогда эти звезды вносят свои изменения в течение целого года. Изменения эти довольно странные, в некоторых случаях звезды будут на целый год кормчими, особенно в значимом соляре и в суперсоляре. Но хотя суперсоляр включается на 33 года, но кормчей звезда будет всего лишь на 1 год. Чтобы быть кормчей звездой в соляре, звезда должна находиться в соединении с одной из значимых планет, либо с хронократором года, либо с одним из своих эпигонов, и эпигоны звезды на момент соляра должны быть в аспектах друг к другу. Есть еще вариант - звезды должны быть на всех 4 угловых точках, или хотя бы на 3-х из них. Из них 2 звезды должны быть на МС и ASC. Давайте приведем пример, когда, например, Вега может быть кормчей звездой. Сейчас она проецируется на начало 16 градуса Козерога. Она в соляре должна совпасть либо с ASC, либо с МС соляра, либо с правителем года. Представим, что правителем года является Венера, с которой будет Вега в соединении, а Венера на ASC. А дальше смотрим ее эпигоны: Уран, Солнце и Нептун. Тут нужно смотреть связь не между солярными планетами, а между солярными и радиксными. Уран соляра в тригоне к Солнцу радикса, а Нептун соляра находится в аспекте к Урану радикса. Солярные и радиксные планеты тоже завязаны. Значит, Вега в течение года становится кормчей звездой и в этом случае Вега может перекрыть все остальные данные соляра, вмешаться в него, и ее характеристики будут самыми главными, а человек будет рабом случая.</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При терминальной планете и кормчей звезде в голову не придет, что на вас может навалиться. Если у вас будет кормчая звезда, то надо ориентироваться на ее характеристику и особенно не задумываться над другими прогнозами. Например, характеристика Веги – очень хорошей звезды: удача, авантюризм, случайные авантюрные удачи, поиски, беспокойства, изменение событий – может перекрыть все остальные данные соляра. Если даже мы увидим по соляру хороший спокойный год, а тут Вега вмешалась в том случае, который я вам сообщил. Значит, никакого спокойствия, покой нам только снится, сплошные перемены. Кстати, Вега - одна из самых сексуально озабоченных звезд. С ней сейчас связан Приап: вечные подвиги, романтические любовные приключения.</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Если звезды будут не кормчими, то они могут быть только дополнительными показателями, да и то - не всегда.</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ЗНАЧЕНИЕ ЛУННЫХ И СОЛНЕЧНЫХ ДНЕЙ В СОЛЯРЕ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Большое значение имеет день по календарному циклу, в который наступает этот соляр, особенно это относится к солнечному и лунному календарю. Соляр может наступить отнюдь не в тот же солнечный день, в который было ваше рождение. Это зависит от времени, в который соляр включается. А если вы перемещаетесь на другое место, то все может сместиться и на 2 дня, особенно, если ваше рождение было незадолго от восхода или заката Солнца. Важность календарных дней в соляре никто еще не  отмечал.</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Если соляр включается в тот же солнечный день (по номеру), в который человек родился, то год будет стабильным. Это укрепляет стабильность, не дает неожиданностей, события года становятся предсказуемыми. Два предыдущих дня являются очень тяжкими. Если соляр включается в предыдущий солнечный день, год будет тревожный, мятежный, медленный. Это обеспечивает тревожно-мнительное состояние, наваливаются события прошлого. Особенно, если это предшествующий предыдущему день (например, у вас 15 солнечный день, а у вас соляр </w:t>
      </w:r>
      <w:r w:rsidRPr="00A070B3">
        <w:rPr>
          <w:rFonts w:ascii="Times New Roman" w:hAnsi="Times New Roman"/>
          <w:sz w:val="24"/>
          <w:szCs w:val="24"/>
        </w:rPr>
        <w:lastRenderedPageBreak/>
        <w:t>включается в 13 день), тут на вас наваливаются события более дальнего прошлого, особенно, если это совпадает с критическим солнечным днем (4, 13, 17, 24, 28 солнечные дни считаются критическими). Это кармический год, усиливается тревога, мнительность, зависимость. Это дает сильную зависимость от событий дальнего прошлого. Это критическое время. Три дня разницы со своим солнечным днем бывает только, если вы уезжаете встречать свой соляр на другое полушарие, например, уезжаете в Америку на 180 градусов земного шара. Считается, если вы встречаете соляр раньше своего солнечного дня рождения, то солнце в вашем гороскопе как бы гаснет, на нем появляются пятна, вас начинают давить. Вы это тяжелее воспринимаете изнутри и вам труднее реализовать даже лучшие свойства этого соляра. Чем дальше по времени день, в который вы включаете соляр, тем тяжелее будет год, тем больше у нас появляется проблем, давлений, трудностей в реализации. Когда соляр включается в ваш солнечный день рождения, год может быть и хорошим, и плохим, но тут главное то, что год становится предсказуемым. Он легко трактуется. Нет каких-либо непредсказуемых событий, поэтому то во многом усиливает стабильность, конечно, если на это есть дополнительные показатели. Противоположными предыдущим дням являются два последующих дня. Они наоборот являются символом помощи, поддержки, укрепления позиций, увеличивают уверенность, дают возможность накопить силы, позволяют преодолеть многие опасности, растет выживаемость, это дает силы, дополнительные стимулы к развитию, увеличивает возможности раскрытия. Солнце тут раскручивается. Гораздо лучше, чтобы соляр включался позже вашего солнечного дня рождения. Правда, это бывает редко. Обычно, соляр включается на 1 день раньше. На 2 дня практически ни у кого не бывает позже. Это надо родиться ночью перед восходом солнца, а соляр включился после восхода во 2 день после вашего солнечного дня рождения.</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Соляр на предыдущий день вашему дню рождения, многие события ускоряет, а если он включается на день позже, то наоборот их несколько замедляет. Конечно, характеристику этого солнечного дня, в который включился соляр, также надо учитывать. Если это не ваш солнечный день рождения, то он показывает дополнительную хварну, то есть Господню благодать, которую вы в течение года можете заслужить. Только, если этот день будет критическим, он может испортить вам картину на весь год, но все равно последующим он будет гораздо лучше, чем, если бы предыдущим. Любой последующий день все равно лучше предыдущего.</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*Люди часто берут себе псевдонимы через планеты своего гороскопа. Я вам давал гороскоп неизвестного человека, чтобы вы попробовали узнать, кем он мог быть. А попробуйте сказать, если этот человек взял себе псевдоним, то каким он мог бы быть. Совсем высший пилотаж - угадать первую и последнюю буквы этого псевдонима.*</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Для людей, рожденных в последний (29 и 30-й) или первый (1 и 2-й) день солнечного месяца, учитывать солнечный день соляра куда более важно, чем всем остальным людям, потому что тут осуществляется перескок еще и на другой месяц. Для дней скорби смотрят только для первого (16 марта) и последнего (20 марта) дня, когда они попадают в другой месяц, это является хорошей компенсацией для них. Если вы родились в критический день, а соляр попал в нормальный день, то этот год для вас в какой-то степени выход из этой ситуации.</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Второй подход - это лунный день соляра. Лунный день соляра обязательно нужно учитывать для людей, у которых в гороскопе каким-то образом выражена Луна. Для остальных людей лунный день соляра также является важным показателем, который как бы вводит в систему координат всего года. В какой-то степени лунный день соляра осуществляет энергетическую </w:t>
      </w:r>
      <w:r w:rsidRPr="00A070B3">
        <w:rPr>
          <w:rFonts w:ascii="Times New Roman" w:hAnsi="Times New Roman"/>
          <w:sz w:val="24"/>
          <w:szCs w:val="24"/>
        </w:rPr>
        <w:lastRenderedPageBreak/>
        <w:t>настройку всего года, особенно для самых важных лет вашей жизни необходимо учитывать лунный день, в который включился соляр. Интересно, что в зависимости от перемещения по географическим координатам, вы можете включить свой соляр в совершенно другой лунный день. Будет ли Луна до восхода или после восхода - это тоже зависит от вас.</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 солярном календаре большое значение играет 19-летний цикл, так называемый, метоновский календарь. Через каждые 19 лет Луна возвращается почти точно (хотя с некоторыми отличиями) на свое место в радиксе, и эти соляры также очень важны.</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Лунный день соляра дает энергетическую настройку года, показывает каков оттенок года, сопутствующие явления, резонанс, энергетический фон, что будет вокруг нас, какие события будут возникать. Хороший лунный (например, 5-й) день соляра может компенсировать многие другие негативные показатели. Лунный день соляра всегда дает определенные обстоятельства, правила, при соблюдении которых можно изменить предначертания соляра. То есть, если вы войдете в определенный поток событий, встроитесь в них, вы можете внести определенные перемены. Лунный день соляра может не срабатывать, если Луна является терминальной, особенно, будет на ASC (тогда происходит мутация, колебания, лунные дни смешиваются, налезают по характеристикам один на другой). Тогда лунные дни могут не срабатывать. А так их характеристики дают настройку, фон, некую энергетику, энергетический показатель, резонансные показатели, то, что действует на нас со стороны других людей. Хорошими являются 5, 10, 12, 20, 27. 16 день не является хорошим в соляре, поскольку это полнолуние, там возникает дисбаланс между Солнцем и Луной. 8 лунный день хороший - он дает возможности сжигания, освобождения от нагрузок.</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Все дни Гекаты (29, 30, 1 и 2) в соляре считаются довольно тяжелыми. Включить соляр в дни Гекаты - это получить некую зависимость. Сюда может включаться и 28 лунный день, который иногда называется "черный лотос". Так он называется "лотос", но если лунный месяц заканчивается 29-м лунным днем, тогда Луна вообще на небе не показывается и 28-й день - это "черный лотос". Если в лунном месяце есть 30-й день, тогда это "белый лотос". 28-й двойственный день, в какие-то месяцы он приравнивается к дням Гекаты. Все дни Гекаты в соляре считаются днями осквернений, шлаков, зашлакованности, задолбанности, на вас сваливается много мусора, много астральной грязи. Вам придется разгребать чью-то карму, чьи-то проблемы на себя брать.</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Соляр во все сатанинские дни увеличивает искушение. Сатанинских дней всего 4, бок о бок с ними стоят 4, 19 и 26 ("жаба") лунные дни. 26-й день двойственный, но в соляре, скорее, негативный: человека чрезмерно раздувает, ему становится всего мало, требует к себе повышенного внимания, у него завышенная самооценка будет в течение года, он не слышит советов других, не прислушивается и не намерен слушать, чрезмерно занят собой, самодостаточен.</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17-й день - "виноградная гроздь", нормальный, правда, в течение года у человека появляется чрезмерность во многих его проявлениях и слишком большая раскованность. В этот год он может позволить себе гораздо больше, чем в остальные годы. Раскованность, раскрепощенность, для людей с не очень высокими моральными установками... этот лунный день соляра заставляет с катушек свинчиваться, с цепи срываться и бросаться на всех. В некоторых случаях 17 лунный день - не приведи Господь, хотя самому человеку будет хорошо. У людей, склонных к злоупотреблению алкоголя, соляр в 17 лунный день увеличивает потворство дурным </w:t>
      </w:r>
      <w:r w:rsidRPr="00A070B3">
        <w:rPr>
          <w:rFonts w:ascii="Times New Roman" w:hAnsi="Times New Roman"/>
          <w:sz w:val="24"/>
          <w:szCs w:val="24"/>
        </w:rPr>
        <w:lastRenderedPageBreak/>
        <w:t>привычкам. Один мой знакомый 8 лет не пил, а как соляр включился в 17 день, запил, загудел на 2 месяца.</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Каждый лунный день в соляре имеет некоторое отличие от лунного дня в радиксе, и в некоторых случаях весьма существенное. Например, 11 день может быть очень тяжелым днем в соляре, днем перегрузок. Каждый лунный день влияет на настроение, дает настрой (Луна дает нам настрой).</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Лунный день соляра заставляет нас вспомнить детство, это то, что мы из детства вспомним, в течение года и что мы будем переносить на события целого года.</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Свой лунный день определяет клиширование детства, что нам из детства сильно запомнилось и что мы пронесем в течение жизни. Например, человек, рожденный в 17 лунный день, из детства запомнит гулянки, компании, праздники. Кто рожден в 6 лунный день, запоминает, как он отдыхал, когда он был на даче, когда он расслаблялся. Это, как архетипы, которые заложены в детстве. 7 лунный день - это день перемен, "роза ветров", это один из самых неустойчивых и изменчивых лунных дней. Этот день также связан с учением. Такому человеку запоминается все, связанное с учебой, школой.</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Соляр в 7 лунный день означает то, что человека в течение года будет постоянное обучение, его все начнут учить, у него начнутся перемены, мелкие поездки, дергание по сторонам. Только начнется какой-то план, его начнут дергать и разворачивать в другую сторону. Это день флюгера и человек будет, как флюгер мотаться. Любое начало дела в 7 лунный день - готовьтесь к тому, что все будет, как Роза ветров, куда ветер подует - так все и будет. Будет попутный ветер, все будет хорошо, а будут встречные течения - будет все наоборот, все предсказуемо с точностью до наоборот. 7 лунный день в соляре дает меньшую предсказуемость, потому что настолько много случайностей в течение года, настолько многое определяет случай, что надо учитывать 1000 и одну мелочь.</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Может получиться, что соляр включится в критический солнечный и лунный дни одновременно (4 солнечный день и 9 лунный) – это усиливает искушение и действие темных сил на судьбу в течение года. Но откровенно реагируют на сатанинские, солнечные и лунные дни соляра люди, не рожденные в этот день, но имеющие в гороскопе сильно выраженную Черную Луну или Азу. Например, ваша Черная Луна в соединении с Луной, то есть сильно выражена, значит, в любой сатанинский день соляра у вас будет сильное искушение. Это будет год, в который увеличивается натиск темных сил, вас, искушают, втягивают куда-то, значит, нужно не ослаблять бдительности, не терять контроля над собой и понимать, что этот год нам послан в искушение. Люди, рожденные в сходные (сатанинские же) дни, менее на них реагируют, потому что для них это возвращение к естеству. Люди, рожденные в сатанинские дни, а также в дни Гекаты обладают против искушения иммунитетом, их никакими коврижками не заставишь втянуться в черное дело. Такие люди очень болезненно реагируют на такие "сатанинские" соляры. Но даже если эти люди ориентированы на зло и верой и правдой служат Сатане Ивановичу, то все равно в это время они могут стать жертвой своих же собственных козней.</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Если человек изначально рожден в сатанинский лунный день, он может болезненно реагировать на соляр в день Гекаты. Для любого человека с сатанинским днем рождения дни </w:t>
      </w:r>
      <w:r w:rsidRPr="00A070B3">
        <w:rPr>
          <w:rFonts w:ascii="Times New Roman" w:hAnsi="Times New Roman"/>
          <w:sz w:val="24"/>
          <w:szCs w:val="24"/>
        </w:rPr>
        <w:lastRenderedPageBreak/>
        <w:t>Гекаты в соляре могут явиться годом расплаты и подведения итогов. Например, рождение в 15 лунный день, соляр в 29-й - это может быть знаком расплаты за все, что вы сделали.</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Если соляр включается в ваш собственный солнечный и лунный дни рождения – это является лучшим временем для отработки детских комплексов и проблем, если они у вас есть. Вы возвращаетесь к детству, к тому, что вам там было заложено и можете это детство себе восстановить и избавиться от того  груза, который вы несете в себе.</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Пример человека, рожденного в сатанинский лунный день, встретившего свой соляр в дни Гекаты - Иосиф Виссарионович Сталин. Первый гороскоп, при котором он действительно родился 18 декабря - в 23 лунный день. Интересно, что у Ленина рождение тоже в 23 лунный день. Близнецы-братья... Интересно, что с детства у него осталось? 23 день - крокодил, так вот отец бил его смертным боем, и он с детства только это и запомнил и стал на всех потом компенсировать. Если ваш ребенок родился в этот день - бить его нельзя! Он все это запомнит, запишет на подкорку и потом со всеми будет крокодилом. Это же заложилось и у Ленина. Он же был незаконнорожденным. Его папаша заимел его не от Марии Александровны, а от какой-то несовершеннолетней студентки-гимназистки. Нет там никакой немецкой ветви. Она была родной племянницей его папаши, 13-летняя, которая потом покончила с собой, подкинув его папаше. Какое же там смешение кровей! Какую он карму намотал, только родился, и мамаша покончила с собой! Ленин знал об этом, потому что ему об этом сообщил его братец Саша. Его с детства били, отец алкоголик, зачат в полном грехе. Даже геноскоп у него полностью перевернут, у него не будет в 7 поколении 64 предка. Там кругом родственные браки, и дай Бог, 10 предков там найдется - бабушка, она же тетя, и сестра.</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Привожу пример Иосифа Виссарионовича Сталина, который включил последний свой соляр в дни Гекаты. Он был рожден в 23 лунный день по своему истинному гороскопу, а тот который он выбрал себе, поменяв гороскоп - 9 лунный день. Молодец! Почти на противофазу заменил, нет бы выбрать ему 8 лунный день, чтобы точно была противофаза... Видимо, ему Гурджиев в этом помог, который, кстати, родился в 29 лунный день, да еще в затмение Солнца на Черной Луне (уникум просто!). Долго ждал... У Гурджиева Солнце было в градусе экзальтации Азы (в  23  Козерога).</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Последний соляр у Сталина в 1952 году 18 декабря включился во 2 лунный день, то есть день Гекаты. День Гекаты для всех сатанистов (я имею в виду, тех, кто родился в сатанинский лунный день) - это день воздаяния. Для них Геката является пылесосом, собирающим карму и призывающей  их к воздаянию, к тому, чтобы они платили по счетчику. А тех, кто родился в дни Гекаты, призывают к ответу, наоборот, в сатанинские лунные дни. А для всех остальных смотрите противофазу. Очень важно, когда ваш соляр включится в противоположный лунный день. Например, у вас 7 лунный день рождения, а соляр включится в 22 день. Противофаза это + 15 дней, конечно, в зависимости от того, сколько дней в лунном месяце вашего рождения. Если было 29 дней, тогда + 14 дней, если 30 - тогда 15. У Сталина в его месяце, когда он родился, на [координаты] его Гори было 29 лунных дней, поэтому он точно выбрал себе противофазу: изначальный 23 день заменил на 9-й. Видно, Гурджиев подсказал: "Чего ты маешься в 29-м? Замени на противофазу!" Он много чего поменял: Марс в Скорпионе на Марс в Тельце; Луну в Весах на Луну в Овне; Черную Луну в Овне поменял на Черную в Тельце. Гороскоп у него хорошо компенсирует, дополняет и делает более стабильным его собственный радикс. Сталина нельзя называть человеком одного гороскопа, он человек двух гороскопов - один изначальный, второй </w:t>
      </w:r>
      <w:r w:rsidRPr="00A070B3">
        <w:rPr>
          <w:rFonts w:ascii="Times New Roman" w:hAnsi="Times New Roman"/>
          <w:sz w:val="24"/>
          <w:szCs w:val="24"/>
        </w:rPr>
        <w:lastRenderedPageBreak/>
        <w:t>наработанный, намагиченный. Страна-то равнялась на намагиченный гороскоп, магнит того гороскопа раскручивали. Это была мифическая личность, он вошел в миф и сыграл другой сценарий, но при этом остался и тем самым Coco. И поэтому нужно изучать и тот глубинный гороскоп, и другой. Но это крайние случаи, не у всех это бывает, и даже, если вы считаете, что человек живет по другому гороскопу (например, он не знает своей даты рождения, а ему записали другую дату в паспорте и он уверен, что живет по этой дате), это мелочи. Если он начнет изучать астрологию по своему якобы гороскопу, то он в ней просто разочаруется, придет к тому, что астрология не работает, потому что у него не сбываются прогнозы. Но совершенно другое было у Сталина. У него сбывались прогнозы, просто в случае крайней необходимости у него был переброс проблем одного гороскопа на другой и компенсировал их. Великолепная ювелирная работа по сопоставимости и сочетаемости гороскопов! Я как астролог-специалист поразился такой мощной профессиональной работе по подгону гороскопа, по надеванию этой личности. Тут работал суперпрофессионал. Он сам подбирал себе дату, знал, когда включить это имя. Я смотрел хорар на первое включение этой даты, когда он на съезде 3 апреля ее огласил. Он выбрал себе еще и среднюю точку. Тут такая профессиональная магическая работа, что лучше и не сделаешь. Конечно, можно было сделать и лучше, нет пределов прекрасному. Это позволило ему избежать многих негативных дурных процессов и событий, которые должны были у него быть по тому гороскопу, на 18 декабря. По изначальному гороскопу его Троцкий должен был грохнуть сразу после смерти Ленина. А так Троцкий его не грохнул, наоборот, он грохнул ледорубом Троцкого, потому что у него был запасной гороскоп, а у Троцкого не было. Он хвалился, что революция была сделана 7 ноября в его день рождения. (Умер Троцкий, не дожив до 61 года, пережив только два оборота Сатурна.) У него работало обращение сильного Сатурна, когда мы будем говорить об обращении Сатурна, то скажем, что второй оборот Сатурна был для него роковым. Если у вас сильный Сатурн хорошего статуса или Сатурн злой, то учитывайте его сатурниар, многие люди вблизи этого обращения Сатурна на какую-нибудь катастрофу и нарываются. Троцкий, Достоевский, который тоже только 2 месяца пережил второй цикл Сатурна и сразу помер. Добрый Сатурн при обращении дает обновление, заставляет не тратить сил напрасно, дает стабильность, медленный приход к цели, осуществление программы, исполнение задуманного.</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 xml:space="preserve">Каждый лунный день рождения накладывает свою исключительную печать на год. Это сильнее действует в том случае, если Луна аспектирует точки радикса. Не всегда лунный день соляра работает, он сильнее будет действовать, если сама Луна на момент соляра делает много аспектов к точкам радикса. Не важно иметь аспект к Солнцу, важно, чтобы она была очень аспектирована, чтобы она аспектировала планеты радикса. Вы видите, что соляр у вас включился в 9 лунный день, но надо доказать, работает ли у вас этот лунный день. Луна в этот момент не аспектирует ни одной точки радикса. Она практически в этом соляре без аспектов, пустая Луна или один вшивенький, жидкий аспект. Тогда мы просто лунный день соляра принимаем к сведению. Второй вариант: 9 лунный день и Луна в массе аспектов от радикса, и к самому месту Луны в радиксе тоже будет аспект. То есть должна быть так называемая рецепция - место Луны в радиксе аспектировано какой-то планетой и сама Луна соляра аспектирует другие планеты. Если такое в соляре будет, тогда характеристика лунного дня обязательно проявится. В противном случае, лунный день проявится так себе. Но при противофазе обязательно проявится, и не важно аспектирована тут Луна или нет. В год, отягощенный Черной Луной или темными показателями, обязательно проявятся сатанинские лунные дни. В год, «отягощенный» Белой Луной (с сильной ролью в соляре Белой Луны): при соединении Белой Луны с Солнцем, при обращении Белой Луны, усиливается роль счастливых дней. Но помните, что Белая Луна хорошая относительно: она </w:t>
      </w:r>
      <w:r w:rsidRPr="00A070B3">
        <w:rPr>
          <w:rFonts w:ascii="Times New Roman" w:hAnsi="Times New Roman"/>
          <w:sz w:val="24"/>
          <w:szCs w:val="24"/>
        </w:rPr>
        <w:lastRenderedPageBreak/>
        <w:t>хорошая к хорошим людям. У нас, зороастрийцев, все не так, как у других. У нас даже преступления делятся по разным категориям. Среди убийств на первом месте у нас идет убийство праведного человека. Не каждое убийство является таким уж страшно греховным, хотя, естественно, любое убийство греховно. Но убийство праведного человека куда страшнее, чем просто убийство или убийство грешника, или убийство неправедного человека. Также и Белая Луна квалифицируется по-разному. Она добрая и хорошая планета, но только к добрым людям. А остальным, если вы злодей, она наоборот, дает невезение, потому что вы не на это ориентированы. Это все равно, что из самых добрых побуждений вы лишаете алкоголика возможности выпить. Это плохо, вот вам Белая Луна, которая решила помочь алкашу, и он загнулся. Или наркоману не дает ширнуться - у него начинается ломка. Каждый считает себя хорошим, а Белая Луна проверяет насколько вы хороший, и хороший ли вы. Она объективно это показывает. А многие говорят: «Это все фигня. Белая Луна не работает, потому что у меня был 21 год или 28 лет, а у меня все было плохо». Они-то себя хорошими считают, значит, Белая Луна не работает или не такая уж она хорошая. А она и не должна быть хорошей. Конкретно для вас она будет плохой, потому что вы сами такой, раз вы - наркоман, или гомосексуалист, или преступник, или просто нехороший, недостойный человек, чего же вы от нее ждете хорошего?!. Наоборот, вы скорее на Черную Луну будете хорошо реагировать. Я видел таких людей, которые говорили, что в Черной Луне ничего плохого нет, потому что все плохое - относительно. У них при возвращении Черной Луны все было прекрасно, все получалось, естественно, до поры до времени свои ему помогают, свои его не подставят. Никогда не надо думать, что раз Белая Луна, то все будет по кайфу. Это, смотря как - заслужили вы этот кайф или нет. Не удивляйтесь, если у вас на Белой Луне будет что-то хреновое. Если вы сумеете в это время себя нормально и объективно оценить, шаг вы уже сделали в правильном направлении. Раз плохо, значит, я не туда зашел, чего-то я не то делаю. В это время лучше подумать, вернуться назад, поломать голову над своим прошлым и настоящим.</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*Для затмения в соляре, нужно очень многое учитывать: какой номер сароса, какое затмение в этом саросе. Затмения различаются, как вино - молодое, старое, престарелое, в самом соку.*</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Характеристика лунного дня соляра входит в экспресс-анализ любого соляра. Когда вы будете разбирать соляр на первый взгляд, номер лунного дня вы должны туда включить. Посмотрите, не был ли этот день противофазой вашего лунного дня, каким он был по характеристикам. Дальше смотрите, включен он или нет. А это зависит от выделенности Луны в соляре. Смотрите аспектную рецепцию: одновременно аспекты и к месту Луны в радиксе, и одновременно Луна в соляре также аспектирует планеты. Тут же надо учитывать и градусную рецепцию, все тут годится. Главное, чтобы было за что зацепиться. Лунный день не работает, когда Луна без аспектов и нет рецепции.</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Выбирайте, какой у вас работает календарь солнечный или лунный. Конечно, солнечный день соляра зависит от аспектов к Солнцу в соляре. Чем больше Солнце аспектировано в соляре, тем больше будет работать солнечный день. Он может не работать, если планеты в соляре не делают к Солнцу аспектов, или делают мало, или аспекты слабые. Радиксные планеты можно тут не учитывать, это и так понятно. Если солнечный и лунный день сильные, то они дают наведение на резкость событий.</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Из зала: Если в радиксе Солнце в терминальном положении, это учитывает влияние календаря?</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lastRenderedPageBreak/>
        <w:t>ППГ: Да, Солнце в радиксе в терминальном положении усиливает календарный день.</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Запишем, какие лунные дни в случае сильной Луны являются наиболее позитивными. Их ровно столько, сколько и сатанинских лунных дней. Их 4 сатанинских плюс 3 двойственных. 5 (один из самых лучших), 12, 20, 27 лунные дни - самые лучшие лунные дни в соляре. К ним примыкают три других: 3, 10, 22 лунные дни. 7 дней сатанинских, 7 дней позитивных, остальные двойственные. 14-й день сюда не входит, он тоже довольно двойственный, и 25-й, который многие события замедляет (черепашьи шаги) и заковывает вас в панцирь, мешает вам проявиться во многом, но зато дает вам возможность побыть в одиночестве, не дает возможность вас дергать, отрицает суету.</w:t>
      </w:r>
    </w:p>
    <w:p w:rsidR="00E17192" w:rsidRPr="00A070B3" w:rsidRDefault="00E17192" w:rsidP="00A070B3">
      <w:pPr>
        <w:ind w:firstLine="709"/>
        <w:jc w:val="both"/>
        <w:rPr>
          <w:rFonts w:ascii="Times New Roman" w:hAnsi="Times New Roman"/>
          <w:sz w:val="24"/>
          <w:szCs w:val="24"/>
        </w:rPr>
      </w:pPr>
      <w:r w:rsidRPr="00A070B3">
        <w:rPr>
          <w:rFonts w:ascii="Times New Roman" w:hAnsi="Times New Roman"/>
          <w:sz w:val="24"/>
          <w:szCs w:val="24"/>
        </w:rPr>
        <w:t>В следующий раз мы разберем циклы затмения в соляре, ключевую планету соляра и планету-спутник соляра, использование двух солярных прогрессий.</w:t>
      </w:r>
    </w:p>
    <w:p w:rsidR="00E17192" w:rsidRDefault="00E17192" w:rsidP="00A070B3">
      <w:pPr>
        <w:ind w:firstLine="709"/>
        <w:jc w:val="both"/>
        <w:rPr>
          <w:rFonts w:ascii="Times New Roman" w:hAnsi="Times New Roman"/>
          <w:sz w:val="24"/>
          <w:szCs w:val="24"/>
        </w:rPr>
      </w:pPr>
      <w:r w:rsidRPr="00A070B3">
        <w:rPr>
          <w:rFonts w:ascii="Times New Roman" w:hAnsi="Times New Roman"/>
          <w:sz w:val="24"/>
          <w:szCs w:val="24"/>
        </w:rPr>
        <w:t>*Сабианские символы 7 и 8 градусов Девы. 7 градус Девы "нищий оборванец, на плече которого сидит ворон", по-другому - шут, немного напоминает нулевой Аркан Таро. 8 градус Девы "человек сидит на дереве и рубит, или пилит, сук, на котором сидит".*</w:t>
      </w:r>
    </w:p>
    <w:p w:rsidR="0044644D" w:rsidRPr="00A070B3" w:rsidRDefault="0044644D" w:rsidP="0044644D">
      <w:pPr>
        <w:jc w:val="both"/>
        <w:rPr>
          <w:rFonts w:ascii="Times New Roman" w:hAnsi="Times New Roman"/>
          <w:sz w:val="24"/>
          <w:szCs w:val="24"/>
          <w:lang w:val="en-US"/>
        </w:rPr>
      </w:pPr>
      <w:r>
        <w:rPr>
          <w:rFonts w:ascii="Times New Roman" w:hAnsi="Times New Roman"/>
          <w:sz w:val="24"/>
          <w:szCs w:val="24"/>
        </w:rPr>
        <w:t>11.07.1997</w:t>
      </w:r>
    </w:p>
    <w:p w:rsidR="0044644D" w:rsidRPr="00A070B3" w:rsidRDefault="0044644D" w:rsidP="00A070B3">
      <w:pPr>
        <w:ind w:firstLine="709"/>
        <w:jc w:val="both"/>
        <w:rPr>
          <w:rFonts w:ascii="Times New Roman" w:hAnsi="Times New Roman"/>
          <w:sz w:val="24"/>
          <w:szCs w:val="24"/>
        </w:rPr>
      </w:pPr>
      <w:bookmarkStart w:id="0" w:name="_GoBack"/>
      <w:bookmarkEnd w:id="0"/>
    </w:p>
    <w:p w:rsidR="0037789E" w:rsidRPr="006A6FD9" w:rsidRDefault="0037789E" w:rsidP="006A6FD9">
      <w:pPr>
        <w:jc w:val="both"/>
        <w:rPr>
          <w:rFonts w:ascii="Times New Roman" w:hAnsi="Times New Roman"/>
          <w:sz w:val="24"/>
          <w:szCs w:val="24"/>
          <w:lang w:val="en-US"/>
        </w:rPr>
      </w:pPr>
    </w:p>
    <w:sectPr w:rsidR="0037789E" w:rsidRPr="006A6FD9" w:rsidSect="00A070B3">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4E60" w:rsidRDefault="005F4E60">
      <w:r>
        <w:separator/>
      </w:r>
    </w:p>
  </w:endnote>
  <w:endnote w:type="continuationSeparator" w:id="0">
    <w:p w:rsidR="005F4E60" w:rsidRDefault="005F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0B3" w:rsidRDefault="00A070B3" w:rsidP="00A070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A070B3" w:rsidRDefault="00A070B3">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70B3" w:rsidRDefault="00A070B3" w:rsidP="00A070B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4644D">
      <w:rPr>
        <w:rStyle w:val="a6"/>
        <w:noProof/>
      </w:rPr>
      <w:t>14</w:t>
    </w:r>
    <w:r>
      <w:rPr>
        <w:rStyle w:val="a6"/>
      </w:rPr>
      <w:fldChar w:fldCharType="end"/>
    </w:r>
  </w:p>
  <w:p w:rsidR="00A070B3" w:rsidRDefault="00A070B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4E60" w:rsidRDefault="005F4E60">
      <w:r>
        <w:separator/>
      </w:r>
    </w:p>
  </w:footnote>
  <w:footnote w:type="continuationSeparator" w:id="0">
    <w:p w:rsidR="005F4E60" w:rsidRDefault="005F4E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15C86F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7B2712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0B8575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87000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26E003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FAD1A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25835E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8CD5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820FD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B8AF5A"/>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7192"/>
    <w:rsid w:val="0037789E"/>
    <w:rsid w:val="0044644D"/>
    <w:rsid w:val="005F4E60"/>
    <w:rsid w:val="006A6FD9"/>
    <w:rsid w:val="007B43B7"/>
    <w:rsid w:val="00A070B3"/>
    <w:rsid w:val="00E17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A523FA4"/>
  <w15:chartTrackingRefBased/>
  <w15:docId w15:val="{EF4F4A08-0903-49CA-A541-83CBB218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17192"/>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uiPriority w:val="22"/>
    <w:qFormat/>
    <w:rsid w:val="00E17192"/>
    <w:rPr>
      <w:b/>
      <w:bCs/>
    </w:rPr>
  </w:style>
  <w:style w:type="paragraph" w:customStyle="1" w:styleId="osnovnojjtekst">
    <w:name w:val="osnovnojjtekst"/>
    <w:basedOn w:val="a"/>
    <w:rsid w:val="00E1719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2">
    <w:name w:val="osnovnojjtekst2"/>
    <w:basedOn w:val="a"/>
    <w:rsid w:val="00E17192"/>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footer"/>
    <w:basedOn w:val="a"/>
    <w:rsid w:val="00A070B3"/>
    <w:pPr>
      <w:tabs>
        <w:tab w:val="center" w:pos="4677"/>
        <w:tab w:val="right" w:pos="9355"/>
      </w:tabs>
    </w:pPr>
  </w:style>
  <w:style w:type="character" w:styleId="a6">
    <w:name w:val="page number"/>
    <w:basedOn w:val="a0"/>
    <w:rsid w:val="00A070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2934">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31780201">
          <w:marLeft w:val="0"/>
          <w:marRight w:val="0"/>
          <w:marTop w:val="0"/>
          <w:marBottom w:val="0"/>
          <w:divBdr>
            <w:top w:val="none" w:sz="0" w:space="0" w:color="auto"/>
            <w:left w:val="single" w:sz="4" w:space="9" w:color="000000"/>
            <w:bottom w:val="none" w:sz="0" w:space="0" w:color="auto"/>
            <w:right w:val="single" w:sz="4" w:space="9" w:color="000000"/>
          </w:divBdr>
        </w:div>
      </w:divsChild>
    </w:div>
    <w:div w:id="1138382469">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22765586">
          <w:marLeft w:val="0"/>
          <w:marRight w:val="0"/>
          <w:marTop w:val="0"/>
          <w:marBottom w:val="0"/>
          <w:divBdr>
            <w:top w:val="none" w:sz="0" w:space="0" w:color="auto"/>
            <w:left w:val="single" w:sz="4" w:space="9" w:color="000000"/>
            <w:bottom w:val="none" w:sz="0" w:space="0" w:color="auto"/>
            <w:right w:val="single" w:sz="4" w:space="9" w:color="000000"/>
          </w:divBdr>
        </w:div>
      </w:divsChild>
    </w:div>
    <w:div w:id="204216740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825006979">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7043</Words>
  <Characters>40151</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Котяра</cp:lastModifiedBy>
  <cp:revision>2</cp:revision>
  <dcterms:created xsi:type="dcterms:W3CDTF">2024-08-18T19:03:00Z</dcterms:created>
  <dcterms:modified xsi:type="dcterms:W3CDTF">2024-08-18T19:03:00Z</dcterms:modified>
</cp:coreProperties>
</file>